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B26651" w14:paraId="18AA82CA" w14:textId="77777777" w:rsidTr="00DC2198">
        <w:trPr>
          <w:trHeight w:val="1828"/>
        </w:trPr>
        <w:tc>
          <w:tcPr>
            <w:tcW w:w="1561" w:type="dxa"/>
            <w:vAlign w:val="center"/>
          </w:tcPr>
          <w:p w14:paraId="530B1D8F" w14:textId="481FB71A"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6DFFEA1A" w14:textId="77777777" w:rsidR="00DC2198" w:rsidRDefault="00DC2198" w:rsidP="00B26651">
            <w:pPr>
              <w:rPr>
                <w:rFonts w:cs="Arial"/>
              </w:rPr>
            </w:pPr>
          </w:p>
          <w:p w14:paraId="3AF35F48" w14:textId="092468D6" w:rsidR="002642DF" w:rsidRDefault="00B26651" w:rsidP="00B26651">
            <w:pPr>
              <w:rPr>
                <w:rFonts w:cs="Arial"/>
              </w:rPr>
            </w:pPr>
            <w:r w:rsidRPr="00AB69E1">
              <w:rPr>
                <w:rFonts w:cs="Arial"/>
              </w:rPr>
              <w:t xml:space="preserve">This opportunity is available to higher specialty </w:t>
            </w:r>
            <w:r w:rsidR="00BE3F86">
              <w:rPr>
                <w:rFonts w:cs="Arial"/>
              </w:rPr>
              <w:t>Postgraduate Doctors in Trainin</w:t>
            </w:r>
            <w:r w:rsidR="00961130">
              <w:rPr>
                <w:rFonts w:cs="Arial"/>
              </w:rPr>
              <w:t>g</w:t>
            </w:r>
            <w:r w:rsidR="00E465F1">
              <w:rPr>
                <w:rFonts w:cs="Arial"/>
              </w:rPr>
              <w:t xml:space="preserve">; Secondary Care, </w:t>
            </w:r>
            <w:r w:rsidRPr="00AB69E1">
              <w:rPr>
                <w:rFonts w:cs="Arial"/>
              </w:rPr>
              <w:t xml:space="preserve">ST3 and above ONLY. </w:t>
            </w:r>
          </w:p>
          <w:p w14:paraId="65A0C477" w14:textId="77777777" w:rsidR="002642DF" w:rsidRDefault="002642DF" w:rsidP="00B26651">
            <w:pPr>
              <w:rPr>
                <w:rFonts w:cs="Arial"/>
              </w:rPr>
            </w:pPr>
          </w:p>
          <w:p w14:paraId="2F0D4050" w14:textId="203B1394" w:rsidR="00B26651" w:rsidRPr="00AB69E1" w:rsidRDefault="00B26651" w:rsidP="00B26651">
            <w:pPr>
              <w:rPr>
                <w:rFonts w:cs="Arial"/>
              </w:rPr>
            </w:pPr>
            <w:r w:rsidRPr="00AB69E1">
              <w:rPr>
                <w:rFonts w:cs="Arial"/>
              </w:rPr>
              <w:t xml:space="preserve">This role is for </w:t>
            </w:r>
            <w:r w:rsidR="00961130">
              <w:rPr>
                <w:rFonts w:cs="Arial"/>
              </w:rPr>
              <w:t>Postgraduate Doctors in Training</w:t>
            </w:r>
            <w:r w:rsidRPr="00AB69E1">
              <w:rPr>
                <w:rFonts w:cs="Arial"/>
              </w:rPr>
              <w:t xml:space="preserve"> who already hold a </w:t>
            </w:r>
            <w:r w:rsidR="00836422">
              <w:rPr>
                <w:rFonts w:cs="Arial"/>
              </w:rPr>
              <w:t>Southwest</w:t>
            </w:r>
            <w:r w:rsidRPr="00AB69E1">
              <w:rPr>
                <w:rFonts w:cs="Arial"/>
              </w:rPr>
              <w:t xml:space="preserve"> National training Number (NTN) and who work within a </w:t>
            </w:r>
            <w:r w:rsidR="00836422">
              <w:rPr>
                <w:rFonts w:cs="Arial"/>
              </w:rPr>
              <w:t>Southwest</w:t>
            </w:r>
            <w:r w:rsidRPr="00AB69E1">
              <w:rPr>
                <w:rFonts w:cs="Arial"/>
              </w:rPr>
              <w:t xml:space="preserve"> training post in the Peninsula and Severn education catchment areas ONLY. </w:t>
            </w:r>
          </w:p>
          <w:p w14:paraId="6C79D342" w14:textId="4F3DC7C2" w:rsidR="00B26651" w:rsidRDefault="00B26651" w:rsidP="00B26651">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rPr>
              <w:t xml:space="preserve">We are unable to accept applications from </w:t>
            </w:r>
            <w:r w:rsidR="00BE3F86">
              <w:rPr>
                <w:rFonts w:cs="Arial"/>
              </w:rPr>
              <w:t>Postgraduate Doctors in Training</w:t>
            </w:r>
            <w:r w:rsidRPr="00AB69E1">
              <w:rPr>
                <w:rFonts w:cs="Arial"/>
              </w:rPr>
              <w:t xml:space="preserve"> currently working in any other region.</w:t>
            </w:r>
          </w:p>
        </w:tc>
      </w:tr>
      <w:tr w:rsidR="00B26651" w14:paraId="6A0B36AD" w14:textId="77777777" w:rsidTr="00DC2198">
        <w:trPr>
          <w:trHeight w:val="5039"/>
        </w:trPr>
        <w:tc>
          <w:tcPr>
            <w:tcW w:w="1561" w:type="dxa"/>
            <w:vAlign w:val="center"/>
          </w:tcPr>
          <w:p w14:paraId="606843F1" w14:textId="24E3F45E"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0C883989" w14:textId="77777777" w:rsidR="009B6BF8" w:rsidRPr="009B6BF8" w:rsidRDefault="009B6BF8" w:rsidP="009B6BF8">
            <w:pPr>
              <w:autoSpaceDE w:val="0"/>
              <w:autoSpaceDN w:val="0"/>
              <w:adjustRightInd w:val="0"/>
              <w:rPr>
                <w:rFonts w:cs="Arial"/>
                <w:color w:val="000000"/>
              </w:rPr>
            </w:pPr>
            <w:r w:rsidRPr="009B6BF8">
              <w:rPr>
                <w:rFonts w:cs="Arial"/>
                <w:color w:val="000000"/>
              </w:rPr>
              <w:t xml:space="preserve">Only </w:t>
            </w:r>
            <w:r w:rsidRPr="009B6BF8">
              <w:rPr>
                <w:rFonts w:cs="Arial"/>
              </w:rPr>
              <w:t>Postgraduate Doctors in Training</w:t>
            </w:r>
            <w:r w:rsidRPr="009B6BF8">
              <w:rPr>
                <w:rFonts w:cs="Arial"/>
                <w:color w:val="000000"/>
              </w:rPr>
              <w:t xml:space="preserve"> on an outcome 1 will be considered. </w:t>
            </w:r>
          </w:p>
          <w:p w14:paraId="6113FDF5" w14:textId="77777777" w:rsidR="009B6BF8" w:rsidRPr="009B6BF8" w:rsidRDefault="009B6BF8" w:rsidP="009B6BF8">
            <w:pPr>
              <w:autoSpaceDE w:val="0"/>
              <w:autoSpaceDN w:val="0"/>
              <w:adjustRightInd w:val="0"/>
              <w:rPr>
                <w:rFonts w:cs="Arial"/>
                <w:color w:val="000000"/>
              </w:rPr>
            </w:pPr>
          </w:p>
          <w:p w14:paraId="57027AE4" w14:textId="77777777" w:rsidR="009B6BF8" w:rsidRPr="009B6BF8" w:rsidRDefault="009B6BF8" w:rsidP="009B6BF8">
            <w:pPr>
              <w:autoSpaceDE w:val="0"/>
              <w:autoSpaceDN w:val="0"/>
              <w:adjustRightInd w:val="0"/>
              <w:rPr>
                <w:rFonts w:cs="Arial"/>
                <w:color w:val="000000"/>
              </w:rPr>
            </w:pPr>
            <w:r w:rsidRPr="009B6BF8">
              <w:rPr>
                <w:rFonts w:cs="Arial"/>
                <w:color w:val="000000"/>
              </w:rPr>
              <w:t>Applicants must obtain written, prior agreement from their TPD and the Rota Coordinator of the employing Trust before submitting an application.</w:t>
            </w:r>
          </w:p>
          <w:p w14:paraId="15316355" w14:textId="77777777" w:rsidR="009B6BF8" w:rsidRPr="009B6BF8" w:rsidRDefault="009B6BF8" w:rsidP="009B6BF8">
            <w:pPr>
              <w:autoSpaceDE w:val="0"/>
              <w:autoSpaceDN w:val="0"/>
              <w:adjustRightInd w:val="0"/>
              <w:rPr>
                <w:rFonts w:cs="Arial"/>
                <w:color w:val="000000"/>
              </w:rPr>
            </w:pPr>
          </w:p>
          <w:p w14:paraId="22BC79F0" w14:textId="77777777" w:rsidR="009B6BF8" w:rsidRPr="009B6BF8" w:rsidRDefault="009B6BF8" w:rsidP="009B6BF8">
            <w:pPr>
              <w:autoSpaceDE w:val="0"/>
              <w:autoSpaceDN w:val="0"/>
              <w:adjustRightInd w:val="0"/>
              <w:rPr>
                <w:rFonts w:cs="Arial"/>
                <w:strike/>
                <w:color w:val="000000"/>
              </w:rPr>
            </w:pPr>
            <w:r w:rsidRPr="009B6BF8">
              <w:rPr>
                <w:rFonts w:cs="Arial"/>
                <w:color w:val="000000"/>
              </w:rPr>
              <w:t>The secondment opportunity is not subject to an employment contract with the Postgraduate Medical Education Office</w:t>
            </w:r>
            <w:r w:rsidRPr="009B6BF8">
              <w:rPr>
                <w:rFonts w:cs="Arial"/>
                <w:strike/>
                <w:color w:val="000000"/>
              </w:rPr>
              <w:t xml:space="preserve"> </w:t>
            </w:r>
          </w:p>
          <w:p w14:paraId="339EBFA9" w14:textId="77777777" w:rsidR="009B6BF8" w:rsidRPr="009B6BF8" w:rsidRDefault="009B6BF8" w:rsidP="009B6BF8">
            <w:pPr>
              <w:autoSpaceDE w:val="0"/>
              <w:autoSpaceDN w:val="0"/>
              <w:adjustRightInd w:val="0"/>
              <w:rPr>
                <w:rFonts w:cs="Arial"/>
                <w:color w:val="000000"/>
              </w:rPr>
            </w:pPr>
          </w:p>
          <w:p w14:paraId="6C2B7735" w14:textId="0DE3A25C" w:rsidR="009B6BF8" w:rsidRPr="009B6BF8" w:rsidRDefault="009B6BF8" w:rsidP="009B6BF8">
            <w:pPr>
              <w:autoSpaceDE w:val="0"/>
              <w:autoSpaceDN w:val="0"/>
              <w:adjustRightInd w:val="0"/>
              <w:rPr>
                <w:rFonts w:cs="Arial"/>
                <w:color w:val="000000"/>
              </w:rPr>
            </w:pPr>
            <w:r w:rsidRPr="009B6BF8">
              <w:rPr>
                <w:rFonts w:cs="Arial"/>
                <w:color w:val="000000"/>
              </w:rPr>
              <w:t>This secondment is not recognised for clinical training and, subject to meeting the relevant criteria for the secondment</w:t>
            </w:r>
            <w:r w:rsidR="00836422">
              <w:rPr>
                <w:rFonts w:cs="Arial"/>
                <w:color w:val="000000"/>
              </w:rPr>
              <w:t>,</w:t>
            </w:r>
            <w:r w:rsidRPr="009B6BF8">
              <w:rPr>
                <w:rFonts w:cs="Arial"/>
                <w:color w:val="000000"/>
              </w:rPr>
              <w:t xml:space="preserve"> </w:t>
            </w:r>
            <w:r w:rsidR="00836422">
              <w:rPr>
                <w:rFonts w:cs="Arial"/>
                <w:color w:val="000000"/>
              </w:rPr>
              <w:t>NHSE-SW</w:t>
            </w:r>
            <w:r w:rsidRPr="009B6BF8">
              <w:rPr>
                <w:rFonts w:cs="Arial"/>
                <w:color w:val="000000"/>
              </w:rPr>
              <w:t xml:space="preserve"> are likely to agree to an extension to the agreed training programme.</w:t>
            </w:r>
          </w:p>
          <w:p w14:paraId="5A890AAA" w14:textId="77777777" w:rsidR="009B6BF8" w:rsidRPr="009B6BF8" w:rsidRDefault="009B6BF8" w:rsidP="009B6BF8">
            <w:pPr>
              <w:autoSpaceDE w:val="0"/>
              <w:autoSpaceDN w:val="0"/>
              <w:adjustRightInd w:val="0"/>
              <w:rPr>
                <w:rFonts w:cs="Arial"/>
                <w:color w:val="000000"/>
              </w:rPr>
            </w:pPr>
          </w:p>
          <w:p w14:paraId="566AF080" w14:textId="1873C879" w:rsidR="009B6BF8" w:rsidRPr="009B6BF8" w:rsidRDefault="009B6BF8" w:rsidP="009B6BF8">
            <w:pPr>
              <w:autoSpaceDE w:val="0"/>
              <w:autoSpaceDN w:val="0"/>
              <w:adjustRightInd w:val="0"/>
              <w:rPr>
                <w:rFonts w:cs="Arial"/>
                <w:color w:val="000000"/>
              </w:rPr>
            </w:pPr>
            <w:r w:rsidRPr="009B6BF8">
              <w:rPr>
                <w:rFonts w:cs="Arial"/>
                <w:color w:val="000000"/>
              </w:rPr>
              <w:t xml:space="preserve">Applicants </w:t>
            </w:r>
            <w:r w:rsidRPr="009B6BF8">
              <w:rPr>
                <w:rFonts w:cs="Arial"/>
                <w:color w:val="000000"/>
                <w:u w:val="single"/>
              </w:rPr>
              <w:t>must</w:t>
            </w:r>
            <w:r w:rsidRPr="009B6BF8">
              <w:rPr>
                <w:rFonts w:cs="Arial"/>
                <w:color w:val="000000"/>
              </w:rPr>
              <w:t xml:space="preserve"> be Postgraduate Doctors in Training currently working, or about to undertake a rotational year of work, within the Southwest Peninsula/Severn training footprint. </w:t>
            </w:r>
          </w:p>
          <w:p w14:paraId="5F99490C" w14:textId="77777777" w:rsidR="009B6BF8" w:rsidRPr="009B6BF8" w:rsidRDefault="009B6BF8" w:rsidP="009B6BF8">
            <w:pPr>
              <w:autoSpaceDE w:val="0"/>
              <w:autoSpaceDN w:val="0"/>
              <w:adjustRightInd w:val="0"/>
              <w:rPr>
                <w:rFonts w:cs="Arial"/>
                <w:color w:val="000000"/>
              </w:rPr>
            </w:pPr>
          </w:p>
          <w:p w14:paraId="1B03561C" w14:textId="24CE96C1" w:rsidR="00B26651" w:rsidRDefault="009B6BF8" w:rsidP="009B6BF8">
            <w:pPr>
              <w:widowControl w:val="0"/>
              <w:autoSpaceDE w:val="0"/>
              <w:autoSpaceDN w:val="0"/>
              <w:adjustRightInd w:val="0"/>
              <w:spacing w:after="240"/>
              <w:rPr>
                <w:rFonts w:ascii="Times" w:eastAsia="MS Mincho" w:hAnsi="Times" w:cs="Times"/>
                <w:color w:val="000000"/>
                <w:sz w:val="32"/>
                <w:szCs w:val="32"/>
                <w:lang w:val="en-US"/>
              </w:rPr>
            </w:pPr>
            <w:r w:rsidRPr="009B6BF8">
              <w:rPr>
                <w:rFonts w:cs="Arial"/>
                <w:color w:val="000000"/>
              </w:rPr>
              <w:t>At the time of commencement of the seconded post the Postgraduate Doctor in Training must be fully registered with the GMC with a minimum of 12-months remaining on their training contract to be eligible.</w:t>
            </w:r>
          </w:p>
        </w:tc>
      </w:tr>
      <w:tr w:rsidR="002642DF" w14:paraId="0BC83159" w14:textId="77777777" w:rsidTr="00DC2198">
        <w:trPr>
          <w:trHeight w:val="691"/>
        </w:trPr>
        <w:tc>
          <w:tcPr>
            <w:tcW w:w="1561" w:type="dxa"/>
            <w:vAlign w:val="center"/>
          </w:tcPr>
          <w:p w14:paraId="69D30123" w14:textId="5B862B2C" w:rsidR="002642DF" w:rsidRPr="00CF44A4" w:rsidRDefault="002642DF" w:rsidP="00DA7537">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2642DF" w:rsidRDefault="002642DF" w:rsidP="00DA7537">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6657CD2E" w14:textId="77777777" w:rsidR="00233F4E" w:rsidRPr="00AB69E1" w:rsidRDefault="00233F4E" w:rsidP="00233F4E">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Pr>
                <w:rFonts w:cs="Arial"/>
                <w:color w:val="000000" w:themeColor="text1"/>
              </w:rPr>
              <w:t xml:space="preserve">0.4 WTE (2 days per week) </w:t>
            </w:r>
            <w:r>
              <w:rPr>
                <w:rFonts w:cs="Arial"/>
                <w:color w:val="000000" w:themeColor="text1"/>
              </w:rPr>
              <w:t>It is f</w:t>
            </w:r>
            <w:r w:rsidRPr="00AB69E1">
              <w:rPr>
                <w:rFonts w:cs="Arial"/>
                <w:color w:val="000000" w:themeColor="text1"/>
              </w:rPr>
              <w:t xml:space="preserve">lexible </w:t>
            </w:r>
            <w:r>
              <w:rPr>
                <w:rFonts w:cs="Arial"/>
                <w:color w:val="000000" w:themeColor="text1"/>
              </w:rPr>
              <w:t xml:space="preserve">and </w:t>
            </w:r>
            <w:r w:rsidRPr="00AB69E1">
              <w:rPr>
                <w:rFonts w:cs="Arial"/>
                <w:color w:val="000000" w:themeColor="text1"/>
              </w:rPr>
              <w:t>according to negotiated time out of clinical work</w:t>
            </w:r>
            <w:r>
              <w:rPr>
                <w:rFonts w:cs="Arial"/>
                <w:color w:val="000000" w:themeColor="text1"/>
              </w:rPr>
              <w:t>.</w:t>
            </w:r>
            <w:r w:rsidRPr="00AB69E1">
              <w:rPr>
                <w:rFonts w:cs="Arial"/>
                <w:color w:val="000000" w:themeColor="text1"/>
              </w:rPr>
              <w:t xml:space="preserve"> The remaining sessions (0.6 WTE) will be spent working in their existing clinical speciality. </w:t>
            </w:r>
          </w:p>
          <w:p w14:paraId="51674D47" w14:textId="77777777" w:rsidR="00233F4E" w:rsidRPr="00AB69E1" w:rsidRDefault="00233F4E" w:rsidP="00233F4E">
            <w:pPr>
              <w:widowControl w:val="0"/>
              <w:autoSpaceDE w:val="0"/>
              <w:autoSpaceDN w:val="0"/>
              <w:adjustRightInd w:val="0"/>
              <w:spacing w:line="276" w:lineRule="auto"/>
              <w:rPr>
                <w:rFonts w:cs="Arial"/>
                <w:color w:val="000000" w:themeColor="text1"/>
              </w:rPr>
            </w:pPr>
          </w:p>
          <w:p w14:paraId="030C8865" w14:textId="77777777" w:rsidR="00233F4E" w:rsidRPr="00AB69E1" w:rsidRDefault="00233F4E" w:rsidP="00233F4E">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Applicants wishing to continue their less than full time contract arrangements will be considered</w:t>
            </w:r>
            <w:r>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Pr>
                <w:rFonts w:cs="Arial"/>
                <w:color w:val="000000" w:themeColor="text1"/>
              </w:rPr>
              <w:t>. Applicants would need to</w:t>
            </w:r>
            <w:r w:rsidRPr="00AB69E1">
              <w:rPr>
                <w:rFonts w:cs="Arial"/>
                <w:color w:val="000000" w:themeColor="text1"/>
              </w:rPr>
              <w:t xml:space="preserve"> </w:t>
            </w:r>
            <w:r>
              <w:rPr>
                <w:rFonts w:cs="Arial"/>
                <w:color w:val="000000" w:themeColor="text1"/>
              </w:rPr>
              <w:t>manage</w:t>
            </w:r>
            <w:r w:rsidRPr="00AB69E1">
              <w:rPr>
                <w:rFonts w:cs="Arial"/>
                <w:color w:val="000000" w:themeColor="text1"/>
              </w:rPr>
              <w:t xml:space="preserve"> the</w:t>
            </w:r>
            <w:r>
              <w:rPr>
                <w:rFonts w:cs="Arial"/>
                <w:color w:val="000000" w:themeColor="text1"/>
              </w:rPr>
              <w:t>ir</w:t>
            </w:r>
            <w:r w:rsidRPr="00AB69E1">
              <w:rPr>
                <w:rFonts w:cs="Arial"/>
                <w:color w:val="000000" w:themeColor="text1"/>
              </w:rPr>
              <w:t xml:space="preserve"> clinical commitment accordingl</w:t>
            </w:r>
            <w:r>
              <w:rPr>
                <w:rFonts w:cs="Arial"/>
                <w:color w:val="000000" w:themeColor="text1"/>
              </w:rPr>
              <w:t>y,</w:t>
            </w:r>
            <w:r w:rsidRPr="00AB69E1">
              <w:rPr>
                <w:rFonts w:cs="Arial"/>
                <w:color w:val="000000" w:themeColor="text1"/>
              </w:rPr>
              <w:t xml:space="preserve"> and in line with training requirements for progression. </w:t>
            </w:r>
          </w:p>
          <w:p w14:paraId="12D937E0" w14:textId="77777777" w:rsidR="00233F4E" w:rsidRDefault="00233F4E" w:rsidP="00233F4E">
            <w:pPr>
              <w:widowControl w:val="0"/>
              <w:autoSpaceDE w:val="0"/>
              <w:autoSpaceDN w:val="0"/>
              <w:adjustRightInd w:val="0"/>
              <w:spacing w:line="276" w:lineRule="auto"/>
              <w:rPr>
                <w:rFonts w:cs="Arial"/>
                <w:color w:val="000000" w:themeColor="text1"/>
              </w:rPr>
            </w:pPr>
          </w:p>
          <w:p w14:paraId="32415429" w14:textId="03C41BB5" w:rsidR="00233F4E" w:rsidRPr="00233F4E" w:rsidRDefault="00233F4E" w:rsidP="00233F4E">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 </w:t>
            </w:r>
            <w:r w:rsidRPr="00233F4E">
              <w:rPr>
                <w:rFonts w:cs="Arial"/>
                <w:color w:val="000000"/>
              </w:rPr>
              <w:t>Postgraduate Doctor in Training</w:t>
            </w:r>
            <w:r w:rsidRPr="00233F4E">
              <w:rPr>
                <w:rFonts w:cs="Arial"/>
                <w:color w:val="000000" w:themeColor="text1"/>
              </w:rPr>
              <w:t xml:space="preserve"> applying for a fellowship who already works LTFT will need to seek the Regional PG Deans approval to apply for a fellowship at 0.4 WTE. </w:t>
            </w:r>
          </w:p>
          <w:p w14:paraId="0F4673D3" w14:textId="77777777" w:rsidR="00233F4E" w:rsidRPr="00233F4E" w:rsidRDefault="00233F4E" w:rsidP="00233F4E">
            <w:pPr>
              <w:widowControl w:val="0"/>
              <w:autoSpaceDE w:val="0"/>
              <w:autoSpaceDN w:val="0"/>
              <w:adjustRightInd w:val="0"/>
              <w:spacing w:line="276" w:lineRule="auto"/>
              <w:rPr>
                <w:rFonts w:cs="Arial"/>
                <w:color w:val="000000" w:themeColor="text1"/>
              </w:rPr>
            </w:pPr>
          </w:p>
          <w:p w14:paraId="1CD631B5" w14:textId="77777777" w:rsidR="00233F4E" w:rsidRPr="00233F4E" w:rsidRDefault="00233F4E" w:rsidP="00233F4E">
            <w:pPr>
              <w:widowControl w:val="0"/>
              <w:autoSpaceDE w:val="0"/>
              <w:autoSpaceDN w:val="0"/>
              <w:adjustRightInd w:val="0"/>
              <w:spacing w:line="276" w:lineRule="auto"/>
              <w:rPr>
                <w:rFonts w:cs="Arial"/>
                <w:color w:val="000000" w:themeColor="text1"/>
              </w:rPr>
            </w:pPr>
            <w:r w:rsidRPr="00233F4E">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603DAE3D" w14:textId="77777777" w:rsidR="00233F4E" w:rsidRPr="00233F4E" w:rsidRDefault="00233F4E" w:rsidP="00233F4E">
            <w:pPr>
              <w:widowControl w:val="0"/>
              <w:autoSpaceDE w:val="0"/>
              <w:autoSpaceDN w:val="0"/>
              <w:adjustRightInd w:val="0"/>
              <w:spacing w:line="276" w:lineRule="auto"/>
              <w:rPr>
                <w:rFonts w:cs="Arial"/>
                <w:color w:val="000000" w:themeColor="text1"/>
              </w:rPr>
            </w:pPr>
          </w:p>
          <w:p w14:paraId="395250EC" w14:textId="77777777" w:rsidR="00233F4E" w:rsidRPr="00233F4E" w:rsidRDefault="00233F4E" w:rsidP="00233F4E">
            <w:pPr>
              <w:widowControl w:val="0"/>
              <w:autoSpaceDE w:val="0"/>
              <w:autoSpaceDN w:val="0"/>
              <w:adjustRightInd w:val="0"/>
              <w:spacing w:line="276" w:lineRule="auto"/>
              <w:rPr>
                <w:rFonts w:cs="Arial"/>
                <w:strike/>
                <w:color w:val="000000" w:themeColor="text1"/>
              </w:rPr>
            </w:pPr>
            <w:r w:rsidRPr="00233F4E">
              <w:rPr>
                <w:rFonts w:cs="Arial"/>
                <w:color w:val="000000" w:themeColor="text1"/>
              </w:rPr>
              <w:t xml:space="preserve">The 0.4 WTE of the basic salary will be paid to their employer for the time they spend on the fellowship. </w:t>
            </w:r>
          </w:p>
          <w:p w14:paraId="25F743C1" w14:textId="77777777" w:rsidR="00233F4E" w:rsidRPr="00233F4E" w:rsidRDefault="00233F4E" w:rsidP="00233F4E">
            <w:pPr>
              <w:widowControl w:val="0"/>
              <w:autoSpaceDE w:val="0"/>
              <w:autoSpaceDN w:val="0"/>
              <w:adjustRightInd w:val="0"/>
              <w:spacing w:line="276" w:lineRule="auto"/>
              <w:rPr>
                <w:rFonts w:cs="Arial"/>
                <w:color w:val="000000" w:themeColor="text1"/>
              </w:rPr>
            </w:pPr>
          </w:p>
          <w:p w14:paraId="129C2871" w14:textId="4002D390" w:rsidR="002642DF" w:rsidRDefault="00233F4E" w:rsidP="00233F4E">
            <w:pPr>
              <w:widowControl w:val="0"/>
              <w:autoSpaceDE w:val="0"/>
              <w:autoSpaceDN w:val="0"/>
              <w:adjustRightInd w:val="0"/>
              <w:spacing w:after="240"/>
              <w:rPr>
                <w:rFonts w:ascii="Times" w:eastAsia="MS Mincho" w:hAnsi="Times" w:cs="Times"/>
                <w:color w:val="000000"/>
                <w:sz w:val="32"/>
                <w:szCs w:val="32"/>
                <w:lang w:val="en-US"/>
              </w:rPr>
            </w:pPr>
            <w:r w:rsidRPr="00233F4E">
              <w:rPr>
                <w:rFonts w:cs="Arial"/>
                <w:color w:val="000000" w:themeColor="text1"/>
              </w:rPr>
              <w:t xml:space="preserve">Working days can be flexible, dependent on the clinical commitment, but the </w:t>
            </w:r>
            <w:r w:rsidRPr="00233F4E">
              <w:rPr>
                <w:rFonts w:cs="Arial"/>
                <w:color w:val="000000"/>
              </w:rPr>
              <w:t>Postgraduate Doctor in Training</w:t>
            </w:r>
            <w:r w:rsidRPr="00233F4E">
              <w:rPr>
                <w:rFonts w:cs="Arial"/>
                <w:color w:val="000000" w:themeColor="text1"/>
              </w:rPr>
              <w:t xml:space="preserve"> is expected to be available to conduct their seconded work on two days a week. Flexibility in the work schedule is permitted with supervisor’s agreement.</w:t>
            </w:r>
          </w:p>
        </w:tc>
      </w:tr>
      <w:tr w:rsidR="002642DF" w14:paraId="19F2F07A" w14:textId="77777777" w:rsidTr="00DC2198">
        <w:trPr>
          <w:trHeight w:val="691"/>
        </w:trPr>
        <w:tc>
          <w:tcPr>
            <w:tcW w:w="1561" w:type="dxa"/>
            <w:vAlign w:val="center"/>
          </w:tcPr>
          <w:p w14:paraId="1A53B6DF" w14:textId="161B79B8"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lastRenderedPageBreak/>
              <w:t>Type of contract:</w:t>
            </w:r>
          </w:p>
        </w:tc>
        <w:tc>
          <w:tcPr>
            <w:tcW w:w="13618" w:type="dxa"/>
            <w:gridSpan w:val="3"/>
            <w:vAlign w:val="center"/>
          </w:tcPr>
          <w:p w14:paraId="5D8130DF" w14:textId="0FEFE0AB" w:rsidR="00493EB6" w:rsidRDefault="00493EB6" w:rsidP="00493EB6">
            <w:pPr>
              <w:widowControl w:val="0"/>
              <w:autoSpaceDE w:val="0"/>
              <w:autoSpaceDN w:val="0"/>
              <w:adjustRightInd w:val="0"/>
              <w:spacing w:line="276" w:lineRule="auto"/>
            </w:pPr>
            <w:r w:rsidRPr="00AB69E1">
              <w:t xml:space="preserve">This post is offered on a 12 month only basis. </w:t>
            </w:r>
            <w:r w:rsidR="00836422">
              <w:t>NHSE-SW</w:t>
            </w:r>
            <w:r w:rsidRPr="00AB69E1">
              <w:t xml:space="preserve"> will fund your percentage of fellowship time/work directly to your employing trust based on your basic salary</w:t>
            </w:r>
            <w:r>
              <w:t>.</w:t>
            </w:r>
            <w:r w:rsidRPr="00AB69E1">
              <w:t xml:space="preserve"> </w:t>
            </w:r>
          </w:p>
          <w:p w14:paraId="189B5405" w14:textId="403CBA8C" w:rsidR="002642DF" w:rsidRPr="00AB69E1" w:rsidRDefault="00493EB6" w:rsidP="00493EB6">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2642DF" w14:paraId="102B06E6" w14:textId="77777777" w:rsidTr="00DC2198">
        <w:trPr>
          <w:trHeight w:val="691"/>
        </w:trPr>
        <w:tc>
          <w:tcPr>
            <w:tcW w:w="1561" w:type="dxa"/>
            <w:vAlign w:val="center"/>
          </w:tcPr>
          <w:p w14:paraId="39085A32" w14:textId="526378D2"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433879A3" w:rsidR="002642DF" w:rsidRPr="00AB69E1" w:rsidRDefault="002642DF" w:rsidP="002642DF">
            <w:r w:rsidRPr="00AB69E1">
              <w:rPr>
                <w:rFonts w:cs="Arial"/>
                <w:spacing w:val="-1"/>
              </w:rPr>
              <w:t xml:space="preserve">Whilst </w:t>
            </w:r>
            <w:r w:rsidR="00F47DB2">
              <w:rPr>
                <w:rFonts w:cs="Arial"/>
                <w:spacing w:val="-1"/>
              </w:rPr>
              <w:t>most</w:t>
            </w:r>
            <w:r w:rsidRPr="00AB69E1">
              <w:rPr>
                <w:rFonts w:cs="Arial"/>
                <w:spacing w:val="-1"/>
              </w:rPr>
              <w:t xml:space="preserve"> work will be undertaken virtually, travel to and from </w:t>
            </w:r>
            <w:r w:rsidR="00836422">
              <w:rPr>
                <w:rFonts w:cs="Arial"/>
                <w:spacing w:val="-1"/>
              </w:rPr>
              <w:t>NHSE-</w:t>
            </w:r>
            <w:r w:rsidRPr="00AB69E1">
              <w:rPr>
                <w:rFonts w:cs="Arial"/>
                <w:spacing w:val="-1"/>
              </w:rPr>
              <w:t>SW offices will be required at times.</w:t>
            </w:r>
          </w:p>
        </w:tc>
      </w:tr>
      <w:tr w:rsidR="002642DF" w14:paraId="3D6E9BDF" w14:textId="77777777" w:rsidTr="00DC2198">
        <w:tc>
          <w:tcPr>
            <w:tcW w:w="1561" w:type="dxa"/>
            <w:vAlign w:val="center"/>
          </w:tcPr>
          <w:p w14:paraId="4003A377" w14:textId="3C98B178"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45284311"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sidR="00B03980">
              <w:rPr>
                <w:rFonts w:cs="Arial"/>
                <w:color w:val="000000" w:themeColor="text1"/>
              </w:rPr>
              <w:t>RTT</w:t>
            </w:r>
          </w:p>
        </w:tc>
        <w:tc>
          <w:tcPr>
            <w:tcW w:w="1559" w:type="dxa"/>
            <w:vAlign w:val="center"/>
          </w:tcPr>
          <w:p w14:paraId="13A5F1FD" w14:textId="7963C53D"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55180E06"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836422">
              <w:rPr>
                <w:rFonts w:cs="Arial"/>
                <w:color w:val="000000"/>
              </w:rPr>
              <w:t>NHSE-SW</w:t>
            </w:r>
            <w:r w:rsidRPr="00AB69E1">
              <w:rPr>
                <w:rFonts w:cs="Arial"/>
                <w:color w:val="000000"/>
              </w:rPr>
              <w:t xml:space="preserve"> Supervisor/ Mentor</w:t>
            </w:r>
          </w:p>
        </w:tc>
      </w:tr>
    </w:tbl>
    <w:p w14:paraId="183A9EC4" w14:textId="77777777" w:rsidR="009510E6" w:rsidRDefault="009510E6"/>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4E1E3606">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4E1E3606">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209746F7" w:rsidR="00AB69E1" w:rsidRDefault="00836422"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all </w:t>
            </w:r>
            <w:r w:rsidR="00337886">
              <w:rPr>
                <w:rFonts w:cs="Arial"/>
                <w:color w:val="000000" w:themeColor="text1"/>
              </w:rPr>
              <w:t xml:space="preserve">of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25AC9B2F" w14:textId="4A3783C6" w:rsidR="00493EB6" w:rsidRDefault="00493EB6" w:rsidP="00493EB6">
            <w:pPr>
              <w:widowControl w:val="0"/>
              <w:autoSpaceDE w:val="0"/>
              <w:autoSpaceDN w:val="0"/>
              <w:adjustRightInd w:val="0"/>
              <w:spacing w:line="276" w:lineRule="auto"/>
              <w:rPr>
                <w:rFonts w:cs="Arial"/>
                <w:color w:val="000000" w:themeColor="text1"/>
              </w:rPr>
            </w:pPr>
            <w:r w:rsidRPr="00493EB6">
              <w:rPr>
                <w:rFonts w:cs="Arial"/>
                <w:color w:val="000000" w:themeColor="text1"/>
              </w:rPr>
              <w:t xml:space="preserve">The role of the Fellow is to support </w:t>
            </w:r>
            <w:r w:rsidR="00836422">
              <w:rPr>
                <w:rFonts w:cs="Arial"/>
                <w:color w:val="000000" w:themeColor="text1"/>
              </w:rPr>
              <w:t>NHSE-SW</w:t>
            </w:r>
            <w:r w:rsidRPr="00493EB6">
              <w:rPr>
                <w:rFonts w:cs="Arial"/>
                <w:color w:val="000000" w:themeColor="text1"/>
              </w:rPr>
              <w:t xml:space="preserve"> in the key areas as identified at your first meeting with the Associate Dean and/or </w:t>
            </w:r>
            <w:r w:rsidR="00836422">
              <w:rPr>
                <w:rFonts w:cs="Arial"/>
                <w:color w:val="000000" w:themeColor="text1"/>
              </w:rPr>
              <w:t>NHSE-SW</w:t>
            </w:r>
            <w:r w:rsidRPr="00493EB6">
              <w:rPr>
                <w:rFonts w:cs="Arial"/>
                <w:color w:val="000000" w:themeColor="text1"/>
              </w:rPr>
              <w:t xml:space="preserve"> Supervisor. The fellow will work closely with their </w:t>
            </w:r>
            <w:r w:rsidR="00836422">
              <w:rPr>
                <w:rFonts w:cs="Arial"/>
                <w:color w:val="000000" w:themeColor="text1"/>
              </w:rPr>
              <w:t>NHSE-SW</w:t>
            </w:r>
            <w:r w:rsidRPr="00493EB6">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is able to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2867C97D"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have the opportunity to build project management skills and to deliver sustainable improvement to the training experience. </w:t>
            </w:r>
            <w:r w:rsidR="00E6127C" w:rsidRPr="00AB69E1">
              <w:rPr>
                <w:rFonts w:cs="Arial"/>
                <w:color w:val="000000" w:themeColor="text1"/>
              </w:rPr>
              <w:t xml:space="preserve">They will be supported to design and deliver a </w:t>
            </w:r>
            <w:r w:rsidR="00E6127C">
              <w:rPr>
                <w:rFonts w:cs="Arial"/>
                <w:color w:val="000000" w:themeColor="text1"/>
              </w:rPr>
              <w:t>project</w:t>
            </w:r>
            <w:r w:rsidR="00E6127C" w:rsidRPr="005A797E">
              <w:rPr>
                <w:rFonts w:cs="Arial"/>
                <w:color w:val="000000" w:themeColor="text1"/>
              </w:rPr>
              <w:t xml:space="preserve"> aligned to the 10</w:t>
            </w:r>
            <w:r w:rsidR="00E6127C">
              <w:rPr>
                <w:rFonts w:cs="Arial"/>
                <w:color w:val="000000" w:themeColor="text1"/>
              </w:rPr>
              <w:t>-</w:t>
            </w:r>
            <w:r w:rsidR="00E6127C" w:rsidRPr="005A797E">
              <w:rPr>
                <w:rFonts w:cs="Arial"/>
                <w:color w:val="000000" w:themeColor="text1"/>
              </w:rPr>
              <w:t>year plan / three shifts and regional priorities</w:t>
            </w:r>
            <w:r w:rsidR="00E6127C">
              <w:rPr>
                <w:rFonts w:cs="Arial"/>
                <w:color w:val="000000" w:themeColor="text1"/>
              </w:rPr>
              <w:t xml:space="preserve"> </w:t>
            </w:r>
            <w:r w:rsidR="00E6127C" w:rsidRPr="00AB69E1">
              <w:rPr>
                <w:rFonts w:cs="Arial"/>
                <w:color w:val="000000" w:themeColor="text1"/>
              </w:rPr>
              <w:t xml:space="preserve">(in consultation with their </w:t>
            </w:r>
            <w:r w:rsidR="00E6127C">
              <w:rPr>
                <w:rFonts w:cs="Arial"/>
                <w:color w:val="000000" w:themeColor="text1"/>
              </w:rPr>
              <w:t>NHSE-SW</w:t>
            </w:r>
            <w:r w:rsidR="00E6127C" w:rsidRPr="00AB69E1">
              <w:rPr>
                <w:rFonts w:cs="Arial"/>
                <w:color w:val="000000" w:themeColor="text1"/>
              </w:rPr>
              <w:t xml:space="preserve"> Supervisor)</w:t>
            </w:r>
            <w:r w:rsidR="00E6127C" w:rsidRPr="005A797E">
              <w:rPr>
                <w:rFonts w:cs="Arial"/>
                <w:color w:val="000000" w:themeColor="text1"/>
              </w:rPr>
              <w:t xml:space="preserve">. They may </w:t>
            </w:r>
            <w:r w:rsidR="00E6127C" w:rsidRPr="00AB69E1">
              <w:rPr>
                <w:rFonts w:cs="Arial"/>
                <w:color w:val="000000" w:themeColor="text1"/>
              </w:rPr>
              <w:t>compliment current SW projects and opportunities</w:t>
            </w:r>
            <w:r w:rsidR="00E6127C">
              <w:rPr>
                <w:rFonts w:cs="Arial"/>
                <w:color w:val="000000" w:themeColor="text1"/>
              </w:rPr>
              <w:t xml:space="preserve"> </w:t>
            </w:r>
            <w:r w:rsidR="00E6127C" w:rsidRPr="00AB69E1">
              <w:rPr>
                <w:rFonts w:cs="Arial"/>
                <w:color w:val="000000" w:themeColor="text1"/>
              </w:rPr>
              <w:t xml:space="preserve">and/or </w:t>
            </w:r>
            <w:r w:rsidR="00E6127C">
              <w:rPr>
                <w:rFonts w:cs="Arial"/>
              </w:rPr>
              <w:t>Postgraduate Doctors in Training</w:t>
            </w:r>
            <w:r w:rsidR="00E6127C" w:rsidRPr="00AB69E1">
              <w:rPr>
                <w:rFonts w:cs="Arial"/>
                <w:color w:val="000000" w:themeColor="text1"/>
              </w:rPr>
              <w:t xml:space="preserve"> engagement.</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33ACE8E7"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836422">
              <w:rPr>
                <w:rFonts w:cs="Arial"/>
                <w:color w:val="000000" w:themeColor="text1"/>
              </w:rPr>
              <w:t>NHSE-</w:t>
            </w:r>
            <w:r w:rsidRPr="00AB69E1">
              <w:rPr>
                <w:rFonts w:cs="Arial"/>
                <w:color w:val="000000" w:themeColor="text1"/>
              </w:rPr>
              <w:t xml:space="preserve">SW and their external stakeholder on changes to policy, process and new initiatives. </w:t>
            </w:r>
          </w:p>
          <w:p w14:paraId="1E7E21C6" w14:textId="77777777" w:rsidR="00153334" w:rsidRDefault="00153334" w:rsidP="00094D57">
            <w:pPr>
              <w:widowControl w:val="0"/>
              <w:autoSpaceDE w:val="0"/>
              <w:autoSpaceDN w:val="0"/>
              <w:adjustRightInd w:val="0"/>
              <w:spacing w:line="276" w:lineRule="auto"/>
              <w:rPr>
                <w:rFonts w:cs="Arial"/>
                <w:color w:val="000000" w:themeColor="text1"/>
              </w:rPr>
            </w:pP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4D47F2" w:rsidRPr="00CF44A4" w14:paraId="3B036FFD" w14:textId="77777777" w:rsidTr="4E1E3606">
        <w:trPr>
          <w:gridAfter w:val="1"/>
          <w:wAfter w:w="11" w:type="dxa"/>
        </w:trPr>
        <w:tc>
          <w:tcPr>
            <w:tcW w:w="1418" w:type="dxa"/>
            <w:vAlign w:val="center"/>
          </w:tcPr>
          <w:p w14:paraId="12C3184B" w14:textId="77777777" w:rsidR="004D47F2" w:rsidRPr="00CF44A4" w:rsidRDefault="004D47F2" w:rsidP="00DA7537">
            <w:pPr>
              <w:widowControl w:val="0"/>
              <w:autoSpaceDE w:val="0"/>
              <w:autoSpaceDN w:val="0"/>
              <w:adjustRightInd w:val="0"/>
              <w:spacing w:line="340" w:lineRule="atLeast"/>
              <w:jc w:val="center"/>
              <w:rPr>
                <w:rFonts w:cs="Arial"/>
                <w:b/>
                <w:bCs/>
                <w:color w:val="000000"/>
                <w:sz w:val="22"/>
                <w:szCs w:val="22"/>
              </w:rPr>
            </w:pPr>
            <w:bookmarkStart w:id="0" w:name="_Hlk104193598"/>
            <w:r w:rsidRPr="00CF44A4">
              <w:rPr>
                <w:rFonts w:cs="Arial"/>
                <w:b/>
                <w:bCs/>
                <w:color w:val="000000"/>
                <w:sz w:val="22"/>
                <w:szCs w:val="22"/>
              </w:rPr>
              <w:lastRenderedPageBreak/>
              <w:t>Role objectives</w:t>
            </w:r>
          </w:p>
        </w:tc>
        <w:tc>
          <w:tcPr>
            <w:tcW w:w="13750" w:type="dxa"/>
          </w:tcPr>
          <w:p w14:paraId="0B6F01D8" w14:textId="77777777" w:rsidR="00DC5B91" w:rsidRPr="00DA5511" w:rsidRDefault="00DC5B91" w:rsidP="00B73064">
            <w:pPr>
              <w:widowControl w:val="0"/>
              <w:autoSpaceDE w:val="0"/>
              <w:autoSpaceDN w:val="0"/>
              <w:adjustRightInd w:val="0"/>
              <w:spacing w:line="340" w:lineRule="atLeast"/>
              <w:rPr>
                <w:rFonts w:cs="Arial"/>
                <w:color w:val="000000" w:themeColor="text1"/>
                <w:sz w:val="22"/>
                <w:szCs w:val="22"/>
                <w:highlight w:val="cyan"/>
              </w:rPr>
            </w:pPr>
          </w:p>
          <w:p w14:paraId="3CA68520" w14:textId="77777777" w:rsidR="00DC5B91" w:rsidRPr="00EA7A0F" w:rsidRDefault="00DC5B91" w:rsidP="00DC5B91">
            <w:pPr>
              <w:rPr>
                <w:rFonts w:cs="Arial"/>
              </w:rPr>
            </w:pPr>
            <w:r w:rsidRPr="00EA7A0F">
              <w:rPr>
                <w:rFonts w:cs="Arial"/>
              </w:rPr>
              <w:t>Fellows will;</w:t>
            </w:r>
          </w:p>
          <w:p w14:paraId="2A31325C" w14:textId="77777777" w:rsidR="001B7262" w:rsidRPr="00EA7A0F" w:rsidRDefault="001B7262" w:rsidP="001B7262">
            <w:pPr>
              <w:pStyle w:val="ListParagraph"/>
              <w:ind w:left="780"/>
              <w:rPr>
                <w:rFonts w:cs="Arial"/>
              </w:rPr>
            </w:pPr>
          </w:p>
          <w:p w14:paraId="79FF1A63" w14:textId="77777777" w:rsidR="00493EB6" w:rsidRPr="00304A10" w:rsidRDefault="00493EB6" w:rsidP="00493EB6">
            <w:pPr>
              <w:pStyle w:val="ListParagraph"/>
              <w:numPr>
                <w:ilvl w:val="0"/>
                <w:numId w:val="12"/>
              </w:numPr>
              <w:rPr>
                <w:rFonts w:cs="Arial"/>
              </w:rPr>
            </w:pPr>
            <w:bookmarkStart w:id="1" w:name="_Hlk104194409"/>
            <w:r w:rsidRPr="00EA7A0F">
              <w:rPr>
                <w:rFonts w:cs="Arial"/>
              </w:rPr>
              <w:t xml:space="preserve">have the opportunity to contribute, build on and develop areas of suppoRTT, whilst experiencing cross specialty working to deliver sustainable improvement to the </w:t>
            </w:r>
            <w:r>
              <w:rPr>
                <w:rFonts w:cs="Arial"/>
              </w:rPr>
              <w:t>Postgraduate Drs in Training training</w:t>
            </w:r>
            <w:r w:rsidRPr="00EA7A0F">
              <w:rPr>
                <w:rFonts w:cs="Arial"/>
              </w:rPr>
              <w:t xml:space="preserve"> experience. </w:t>
            </w:r>
            <w:r w:rsidRPr="00EA7A0F">
              <w:rPr>
                <w:rFonts w:cs="Arial"/>
                <w:color w:val="000000" w:themeColor="text1"/>
                <w:sz w:val="22"/>
                <w:szCs w:val="22"/>
              </w:rPr>
              <w:t xml:space="preserve"> </w:t>
            </w:r>
          </w:p>
          <w:p w14:paraId="4AA43BBB" w14:textId="0B6FBCD7" w:rsidR="00493EB6" w:rsidRPr="00304A10" w:rsidRDefault="00493EB6" w:rsidP="00493EB6">
            <w:pPr>
              <w:pStyle w:val="ListParagraph"/>
              <w:numPr>
                <w:ilvl w:val="0"/>
                <w:numId w:val="12"/>
              </w:numPr>
              <w:rPr>
                <w:rFonts w:cs="Arial"/>
              </w:rPr>
            </w:pPr>
            <w:r w:rsidRPr="00EA7A0F">
              <w:rPr>
                <w:rFonts w:cs="Arial"/>
              </w:rPr>
              <w:t>contribute to raising the profile of SuppoRTT within the region through engagement, oral and poster presentations at appropriate meetings, events, and conferences.</w:t>
            </w:r>
          </w:p>
          <w:p w14:paraId="199440D7" w14:textId="77777777" w:rsidR="00493EB6" w:rsidRPr="00304A10" w:rsidRDefault="00493EB6" w:rsidP="00493EB6">
            <w:pPr>
              <w:pStyle w:val="ListParagraph"/>
              <w:numPr>
                <w:ilvl w:val="0"/>
                <w:numId w:val="12"/>
              </w:numPr>
              <w:rPr>
                <w:rFonts w:cs="Arial"/>
              </w:rPr>
            </w:pPr>
            <w:r>
              <w:rPr>
                <w:rFonts w:cs="Arial"/>
              </w:rPr>
              <w:t>f</w:t>
            </w:r>
            <w:r w:rsidRPr="00EA7A0F">
              <w:rPr>
                <w:rFonts w:cs="Arial"/>
              </w:rPr>
              <w:t>urther develop the work and projects of previous SuppoRTT fellows as requested.</w:t>
            </w:r>
          </w:p>
          <w:p w14:paraId="67882BA7" w14:textId="77777777" w:rsidR="00493EB6" w:rsidRPr="00304A10" w:rsidRDefault="00493EB6" w:rsidP="00493EB6">
            <w:pPr>
              <w:pStyle w:val="Default"/>
              <w:numPr>
                <w:ilvl w:val="0"/>
                <w:numId w:val="12"/>
              </w:numPr>
              <w:rPr>
                <w:rFonts w:eastAsiaTheme="minorEastAsia"/>
                <w:color w:val="auto"/>
              </w:rPr>
            </w:pPr>
            <w:r w:rsidRPr="00EA7A0F">
              <w:rPr>
                <w:rFonts w:eastAsiaTheme="minorEastAsia"/>
                <w:color w:val="auto"/>
              </w:rPr>
              <w:t>provide training programmes with resources and support to enable them to succeed. (e.g. podcast series, improving social media platforms)</w:t>
            </w:r>
          </w:p>
          <w:p w14:paraId="6DFFA4AB" w14:textId="77777777" w:rsidR="00493EB6" w:rsidRPr="00EA7A0F" w:rsidRDefault="00493EB6" w:rsidP="00493EB6">
            <w:pPr>
              <w:pStyle w:val="ListParagraph"/>
              <w:numPr>
                <w:ilvl w:val="0"/>
                <w:numId w:val="12"/>
              </w:numPr>
              <w:rPr>
                <w:rFonts w:cs="Arial"/>
              </w:rPr>
            </w:pPr>
            <w:r w:rsidRPr="00EA7A0F">
              <w:rPr>
                <w:rFonts w:cs="Arial"/>
              </w:rPr>
              <w:t xml:space="preserve">assist/provide teaching and training in respect of SuppoRTT. </w:t>
            </w:r>
          </w:p>
          <w:p w14:paraId="035D2FC2" w14:textId="77777777" w:rsidR="00493EB6" w:rsidRPr="00EA7A0F" w:rsidRDefault="00493EB6" w:rsidP="00493EB6">
            <w:pPr>
              <w:pStyle w:val="Default"/>
              <w:numPr>
                <w:ilvl w:val="0"/>
                <w:numId w:val="12"/>
              </w:numPr>
              <w:rPr>
                <w:rFonts w:eastAsiaTheme="minorEastAsia"/>
                <w:color w:val="auto"/>
              </w:rPr>
            </w:pPr>
            <w:r w:rsidRPr="00EA7A0F">
              <w:rPr>
                <w:rFonts w:eastAsiaTheme="minorEastAsia"/>
                <w:color w:val="auto"/>
              </w:rPr>
              <w:t>contribute to the development of the SuppoRTT database.</w:t>
            </w:r>
          </w:p>
          <w:p w14:paraId="28FDCDDD" w14:textId="4BA1FA46" w:rsidR="00493EB6" w:rsidRPr="00EA7A0F" w:rsidRDefault="00493EB6" w:rsidP="00493EB6">
            <w:pPr>
              <w:pStyle w:val="Default"/>
              <w:numPr>
                <w:ilvl w:val="0"/>
                <w:numId w:val="12"/>
              </w:numPr>
              <w:rPr>
                <w:color w:val="auto"/>
              </w:rPr>
            </w:pPr>
            <w:r w:rsidRPr="00EA7A0F">
              <w:rPr>
                <w:color w:val="auto"/>
              </w:rPr>
              <w:t xml:space="preserve">make a significant contribution to </w:t>
            </w:r>
            <w:r w:rsidR="00836422">
              <w:rPr>
                <w:color w:val="auto"/>
              </w:rPr>
              <w:t>NHSE</w:t>
            </w:r>
            <w:r w:rsidRPr="00EA7A0F">
              <w:rPr>
                <w:color w:val="auto"/>
              </w:rPr>
              <w:t xml:space="preserve">-SW Office’s goal to increase the awareness of the SuppoRTT.  </w:t>
            </w:r>
          </w:p>
          <w:p w14:paraId="2BCF6D74" w14:textId="77777777" w:rsidR="00493EB6" w:rsidRPr="00EA7A0F" w:rsidRDefault="00493EB6" w:rsidP="00493EB6">
            <w:pPr>
              <w:pStyle w:val="ListParagraph"/>
              <w:numPr>
                <w:ilvl w:val="0"/>
                <w:numId w:val="12"/>
              </w:numPr>
              <w:rPr>
                <w:rFonts w:cs="Arial"/>
              </w:rPr>
            </w:pPr>
            <w:r w:rsidRPr="00EA7A0F">
              <w:rPr>
                <w:rFonts w:cs="Arial"/>
              </w:rPr>
              <w:t xml:space="preserve">develop tools and resources for the </w:t>
            </w:r>
            <w:r>
              <w:rPr>
                <w:rFonts w:cs="Arial"/>
              </w:rPr>
              <w:t>S</w:t>
            </w:r>
            <w:r w:rsidRPr="00EA7A0F">
              <w:rPr>
                <w:rFonts w:cs="Arial"/>
              </w:rPr>
              <w:t xml:space="preserve">uppoRTT network as required.   </w:t>
            </w:r>
          </w:p>
          <w:p w14:paraId="4FA6D0A2" w14:textId="77777777" w:rsidR="00493EB6" w:rsidRPr="00EA7A0F" w:rsidRDefault="00493EB6" w:rsidP="00493EB6">
            <w:pPr>
              <w:pStyle w:val="ListParagraph"/>
              <w:numPr>
                <w:ilvl w:val="0"/>
                <w:numId w:val="12"/>
              </w:numPr>
              <w:rPr>
                <w:rFonts w:cs="Arial"/>
              </w:rPr>
            </w:pPr>
            <w:r w:rsidRPr="00EA7A0F">
              <w:rPr>
                <w:rFonts w:eastAsia="Times New Roman" w:cs="Arial"/>
                <w:lang w:eastAsia="en-GB"/>
              </w:rPr>
              <w:t>contribute to the work of the SuppoRTT network.</w:t>
            </w:r>
          </w:p>
          <w:p w14:paraId="4D9EBA5B" w14:textId="77777777" w:rsidR="00493EB6" w:rsidRDefault="00493EB6" w:rsidP="00493EB6">
            <w:pPr>
              <w:pStyle w:val="ListParagraph"/>
              <w:numPr>
                <w:ilvl w:val="0"/>
                <w:numId w:val="12"/>
              </w:numPr>
              <w:rPr>
                <w:rFonts w:cs="Arial"/>
              </w:rPr>
            </w:pPr>
            <w:r w:rsidRPr="00EA7A0F">
              <w:rPr>
                <w:rFonts w:cs="Arial"/>
              </w:rPr>
              <w:t xml:space="preserve">contribute to support the improvement of diversity within the SuppoRTT </w:t>
            </w:r>
            <w:r>
              <w:rPr>
                <w:rFonts w:cs="Arial"/>
              </w:rPr>
              <w:t>work</w:t>
            </w:r>
          </w:p>
          <w:p w14:paraId="5D60174A" w14:textId="77777777" w:rsidR="00493EB6" w:rsidRDefault="00493EB6" w:rsidP="00493EB6">
            <w:pPr>
              <w:pStyle w:val="ListParagraph"/>
              <w:numPr>
                <w:ilvl w:val="0"/>
                <w:numId w:val="12"/>
              </w:numPr>
              <w:rPr>
                <w:rFonts w:cs="Arial"/>
              </w:rPr>
            </w:pPr>
            <w:r>
              <w:rPr>
                <w:rFonts w:cs="Arial"/>
              </w:rPr>
              <w:t>Be involved in local evaluation data collection and review and implement improvements as appropriate.</w:t>
            </w:r>
          </w:p>
          <w:p w14:paraId="4A6A50BE" w14:textId="06521E22" w:rsidR="00493EB6" w:rsidRDefault="00493EB6" w:rsidP="00493EB6">
            <w:pPr>
              <w:pStyle w:val="ListParagraph"/>
              <w:numPr>
                <w:ilvl w:val="0"/>
                <w:numId w:val="12"/>
              </w:numPr>
              <w:rPr>
                <w:rFonts w:cs="Arial"/>
              </w:rPr>
            </w:pPr>
            <w:r>
              <w:rPr>
                <w:rFonts w:cs="Arial"/>
              </w:rPr>
              <w:t xml:space="preserve">update, review and revamp of the </w:t>
            </w:r>
            <w:r w:rsidR="00836422">
              <w:rPr>
                <w:rFonts w:cs="Arial"/>
              </w:rPr>
              <w:t>NHSE</w:t>
            </w:r>
            <w:r>
              <w:rPr>
                <w:rFonts w:cs="Arial"/>
              </w:rPr>
              <w:t>-SW website to include resources, project ideas and contacts as required.</w:t>
            </w:r>
          </w:p>
          <w:p w14:paraId="6BA86136" w14:textId="77777777" w:rsidR="00493EB6" w:rsidRDefault="00493EB6" w:rsidP="00493EB6">
            <w:pPr>
              <w:pStyle w:val="ListParagraph"/>
              <w:numPr>
                <w:ilvl w:val="0"/>
                <w:numId w:val="12"/>
              </w:numPr>
              <w:rPr>
                <w:rFonts w:cs="Arial"/>
              </w:rPr>
            </w:pPr>
            <w:r>
              <w:rPr>
                <w:rFonts w:cs="Arial"/>
              </w:rPr>
              <w:t>Produce local office promotional material where required.</w:t>
            </w:r>
          </w:p>
          <w:p w14:paraId="35A64CCE" w14:textId="77777777" w:rsidR="00493EB6" w:rsidRDefault="00493EB6" w:rsidP="00493EB6">
            <w:pPr>
              <w:pStyle w:val="ListParagraph"/>
              <w:numPr>
                <w:ilvl w:val="0"/>
                <w:numId w:val="12"/>
              </w:numPr>
              <w:rPr>
                <w:rFonts w:cs="Arial"/>
              </w:rPr>
            </w:pPr>
            <w:r>
              <w:rPr>
                <w:rFonts w:cs="Arial"/>
              </w:rPr>
              <w:t>Develop professional relationships with key partners and stakeholders (Locally and nationally)</w:t>
            </w:r>
          </w:p>
          <w:p w14:paraId="47DD3BCC" w14:textId="77777777" w:rsidR="00493EB6" w:rsidRPr="00EA7A0F" w:rsidRDefault="00493EB6" w:rsidP="00493EB6">
            <w:pPr>
              <w:pStyle w:val="ListParagraph"/>
              <w:numPr>
                <w:ilvl w:val="0"/>
                <w:numId w:val="12"/>
              </w:numPr>
              <w:rPr>
                <w:rFonts w:cs="Arial"/>
              </w:rPr>
            </w:pPr>
            <w:r>
              <w:rPr>
                <w:rFonts w:cs="Arial"/>
              </w:rPr>
              <w:t>Attend meetings as required.</w:t>
            </w:r>
          </w:p>
          <w:p w14:paraId="0D4BED76" w14:textId="7659D7C7" w:rsidR="00493EB6" w:rsidRDefault="00493EB6" w:rsidP="00493EB6">
            <w:pPr>
              <w:pStyle w:val="Default"/>
              <w:numPr>
                <w:ilvl w:val="0"/>
                <w:numId w:val="12"/>
              </w:numPr>
              <w:rPr>
                <w:color w:val="auto"/>
              </w:rPr>
            </w:pPr>
            <w:r w:rsidRPr="4E1E3606">
              <w:rPr>
                <w:rFonts w:eastAsia="Times New Roman"/>
              </w:rPr>
              <w:t xml:space="preserve">The fellow may cross work with the </w:t>
            </w:r>
            <w:r w:rsidR="13EF5089" w:rsidRPr="4E1E3606">
              <w:rPr>
                <w:rFonts w:eastAsia="Times New Roman"/>
              </w:rPr>
              <w:t>FDLS</w:t>
            </w:r>
            <w:r w:rsidRPr="4E1E3606">
              <w:rPr>
                <w:rFonts w:eastAsia="Times New Roman"/>
              </w:rPr>
              <w:t xml:space="preserve"> teams which includes; Faculty, SAS doctors, and Integrated transactional teams to contribute and deliver the agreed objectives of the SuppoRTT</w:t>
            </w:r>
            <w:r w:rsidRPr="4E1E3606">
              <w:rPr>
                <w:color w:val="auto"/>
              </w:rPr>
              <w:t xml:space="preserve"> Strategy.  </w:t>
            </w:r>
          </w:p>
          <w:p w14:paraId="34E16E02" w14:textId="77777777" w:rsidR="00493EB6" w:rsidRDefault="00493EB6" w:rsidP="00493EB6">
            <w:pPr>
              <w:pStyle w:val="Default"/>
              <w:numPr>
                <w:ilvl w:val="0"/>
                <w:numId w:val="12"/>
              </w:numPr>
              <w:rPr>
                <w:color w:val="auto"/>
              </w:rPr>
            </w:pPr>
            <w:r>
              <w:rPr>
                <w:color w:val="auto"/>
              </w:rPr>
              <w:t>Engage with Educational faculties in the region.</w:t>
            </w:r>
          </w:p>
          <w:p w14:paraId="474607A9" w14:textId="77777777" w:rsidR="00493EB6" w:rsidRPr="00A86105" w:rsidRDefault="00493EB6" w:rsidP="00493EB6">
            <w:pPr>
              <w:pStyle w:val="Default"/>
              <w:numPr>
                <w:ilvl w:val="0"/>
                <w:numId w:val="12"/>
              </w:numPr>
              <w:rPr>
                <w:color w:val="auto"/>
              </w:rPr>
            </w:pPr>
            <w:r>
              <w:rPr>
                <w:color w:val="auto"/>
              </w:rPr>
              <w:t>Act as an ambassador for SuppoRTT</w:t>
            </w:r>
          </w:p>
          <w:bookmarkEnd w:id="1"/>
          <w:p w14:paraId="605F1708" w14:textId="263A92A8" w:rsidR="00DC5B91" w:rsidRPr="00DA5511" w:rsidRDefault="00DC5B91" w:rsidP="00FF7B07">
            <w:pPr>
              <w:pStyle w:val="ListParagraph"/>
              <w:rPr>
                <w:rFonts w:cs="Arial"/>
                <w:color w:val="FF0000"/>
                <w:sz w:val="22"/>
                <w:szCs w:val="22"/>
                <w:highlight w:val="cyan"/>
              </w:rPr>
            </w:pPr>
          </w:p>
        </w:tc>
      </w:tr>
      <w:bookmarkEnd w:id="0"/>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310" w:type="dxa"/>
        <w:tblInd w:w="-714" w:type="dxa"/>
        <w:tblLook w:val="04A0" w:firstRow="1" w:lastRow="0" w:firstColumn="1" w:lastColumn="0" w:noHBand="0" w:noVBand="1"/>
      </w:tblPr>
      <w:tblGrid>
        <w:gridCol w:w="8789"/>
        <w:gridCol w:w="8"/>
        <w:gridCol w:w="6513"/>
      </w:tblGrid>
      <w:tr w:rsidR="00D377AB" w:rsidRPr="00CF44A4" w14:paraId="1E76048A" w14:textId="77777777" w:rsidTr="00DC26A4">
        <w:trPr>
          <w:trHeight w:hRule="exact" w:val="397"/>
        </w:trPr>
        <w:tc>
          <w:tcPr>
            <w:tcW w:w="15310"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DC26A4">
        <w:trPr>
          <w:trHeight w:val="252"/>
        </w:trPr>
        <w:tc>
          <w:tcPr>
            <w:tcW w:w="15310"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lastRenderedPageBreak/>
              <w:t>Education and level of experience</w:t>
            </w:r>
          </w:p>
        </w:tc>
      </w:tr>
      <w:tr w:rsidR="00D80D7F" w14:paraId="3718F0D2" w14:textId="77777777" w:rsidTr="00DC26A4">
        <w:trPr>
          <w:trHeight w:val="2059"/>
        </w:trPr>
        <w:tc>
          <w:tcPr>
            <w:tcW w:w="8789"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010E6017" w:rsidR="00D80D7F" w:rsidRPr="00370826" w:rsidRDefault="00836422"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2C97A6B9" w14:textId="77777777" w:rsidR="00D80D7F" w:rsidRPr="00370826" w:rsidRDefault="00D80D7F" w:rsidP="00DA39ED">
            <w:pPr>
              <w:rPr>
                <w:rFonts w:cs="Arial"/>
                <w:color w:val="000000" w:themeColor="text1"/>
              </w:rPr>
            </w:pPr>
            <w:r w:rsidRPr="00370826">
              <w:rPr>
                <w:rFonts w:cs="Arial"/>
                <w:color w:val="000000" w:themeColor="text1"/>
              </w:rPr>
              <w:t>ST3 or above</w:t>
            </w:r>
          </w:p>
          <w:p w14:paraId="50E3CEEA" w14:textId="77777777" w:rsidR="00D80D7F" w:rsidRDefault="00D80D7F" w:rsidP="00DA39ED"/>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DC26A4">
        <w:trPr>
          <w:trHeight w:val="260"/>
        </w:trPr>
        <w:tc>
          <w:tcPr>
            <w:tcW w:w="15310"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DC26A4">
        <w:trPr>
          <w:trHeight w:val="2650"/>
        </w:trPr>
        <w:tc>
          <w:tcPr>
            <w:tcW w:w="8797"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DC26A4">
        <w:tc>
          <w:tcPr>
            <w:tcW w:w="15310"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DC26A4">
        <w:tc>
          <w:tcPr>
            <w:tcW w:w="8789"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Ability to work collaboratively across grades, specialties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0937C46B" w:rsidR="00535B73" w:rsidRDefault="00535B73" w:rsidP="00DA39ED">
            <w:r>
              <w:t>Demonst</w:t>
            </w:r>
            <w:r w:rsidR="00F9172F">
              <w:t>rates respect and dignity for others</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5F7BF50A" w:rsidR="00112E80" w:rsidRDefault="00112E80" w:rsidP="00DA39ED">
            <w:r w:rsidRPr="004C3B45">
              <w:rPr>
                <w:rFonts w:cs="Arial"/>
              </w:rPr>
              <w:t xml:space="preserve">Understanding of </w:t>
            </w:r>
            <w:r w:rsidR="006F63D3">
              <w:rPr>
                <w:rFonts w:cs="Arial"/>
              </w:rPr>
              <w:t xml:space="preserve">Leadership / </w:t>
            </w:r>
            <w:r w:rsidRPr="004C3B45">
              <w:rPr>
                <w:rFonts w:cs="Arial"/>
              </w:rPr>
              <w:t>Quality Improvement methodology.</w:t>
            </w:r>
          </w:p>
        </w:tc>
      </w:tr>
    </w:tbl>
    <w:p w14:paraId="33EBA453" w14:textId="77777777" w:rsidR="006F5D55" w:rsidRDefault="006F5D55"/>
    <w:tbl>
      <w:tblPr>
        <w:tblW w:w="5273" w:type="pct"/>
        <w:tblInd w:w="-714" w:type="dxa"/>
        <w:tblBorders>
          <w:top w:val="nil"/>
          <w:left w:val="nil"/>
          <w:right w:val="nil"/>
        </w:tblBorders>
        <w:tblLook w:val="0000" w:firstRow="0" w:lastRow="0" w:firstColumn="0" w:lastColumn="0" w:noHBand="0" w:noVBand="0"/>
      </w:tblPr>
      <w:tblGrid>
        <w:gridCol w:w="15355"/>
      </w:tblGrid>
      <w:tr w:rsidR="00E02230" w:rsidRPr="00CF44A4" w14:paraId="058D29A6" w14:textId="77777777" w:rsidTr="00363ACB">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363ACB">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329EE96B" w:rsidR="00E02230" w:rsidRPr="00B26651" w:rsidRDefault="00E02230" w:rsidP="002B4699">
            <w:pPr>
              <w:widowControl w:val="0"/>
              <w:autoSpaceDE w:val="0"/>
              <w:autoSpaceDN w:val="0"/>
              <w:adjustRightInd w:val="0"/>
              <w:rPr>
                <w:rFonts w:cs="Arial"/>
                <w:color w:val="FF0000"/>
              </w:rPr>
            </w:pPr>
            <w:r w:rsidRPr="00B26651">
              <w:rPr>
                <w:rFonts w:cs="Arial"/>
                <w:color w:val="000000" w:themeColor="text1"/>
              </w:rPr>
              <w:t xml:space="preserve">To make a significant contribution to </w:t>
            </w:r>
            <w:r w:rsidR="00493EB6">
              <w:rPr>
                <w:rFonts w:cs="Arial"/>
                <w:color w:val="000000" w:themeColor="text1"/>
              </w:rPr>
              <w:t xml:space="preserve">the workstream goals in line with the </w:t>
            </w:r>
            <w:r w:rsidR="00836422">
              <w:rPr>
                <w:rFonts w:cs="Arial"/>
                <w:color w:val="000000" w:themeColor="text1"/>
              </w:rPr>
              <w:t>NHSE</w:t>
            </w:r>
            <w:r w:rsidRPr="00B26651">
              <w:rPr>
                <w:rFonts w:cs="Arial"/>
                <w:color w:val="000000" w:themeColor="text1"/>
              </w:rPr>
              <w:t xml:space="preserve"> </w:t>
            </w:r>
            <w:r w:rsidR="00836422">
              <w:rPr>
                <w:rFonts w:cs="Arial"/>
                <w:color w:val="000000" w:themeColor="text1"/>
              </w:rPr>
              <w:t>Southwest</w:t>
            </w:r>
            <w:r w:rsidRPr="00B26651">
              <w:rPr>
                <w:rFonts w:cs="Arial"/>
                <w:color w:val="000000" w:themeColor="text1"/>
              </w:rPr>
              <w:t xml:space="preserve"> Office’s </w:t>
            </w:r>
            <w:r w:rsidR="00493EB6">
              <w:rPr>
                <w:rFonts w:cs="Arial"/>
                <w:color w:val="000000" w:themeColor="text1"/>
              </w:rPr>
              <w:t>strategy.</w:t>
            </w:r>
            <w:r w:rsidRPr="00B26651">
              <w:rPr>
                <w:rFonts w:cs="Arial"/>
                <w:color w:val="000000" w:themeColor="text1"/>
              </w:rPr>
              <w:t xml:space="preserve"> </w:t>
            </w:r>
          </w:p>
        </w:tc>
      </w:tr>
      <w:tr w:rsidR="004B117C" w:rsidRPr="00CF44A4" w14:paraId="38A6F5AD" w14:textId="77777777" w:rsidTr="00363ACB">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4C702FA4"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00766D3B" w:rsidRPr="00B26651">
              <w:rPr>
                <w:rStyle w:val="normaltextrun"/>
                <w:rFonts w:cs="Arial"/>
                <w:color w:val="000000"/>
                <w:shd w:val="clear" w:color="auto" w:fill="FFFFFF"/>
              </w:rPr>
              <w:t xml:space="preserve">ir </w:t>
            </w:r>
            <w:r w:rsidR="00836422">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363ACB">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415B6350"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836422">
              <w:rPr>
                <w:color w:val="000000" w:themeColor="text1"/>
              </w:rPr>
              <w:t>NHSE</w:t>
            </w:r>
            <w:r w:rsidRPr="00B26651">
              <w:rPr>
                <w:color w:val="000000" w:themeColor="text1"/>
              </w:rPr>
              <w:t xml:space="preserve"> </w:t>
            </w:r>
            <w:r w:rsidR="00836422">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363ACB">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5F12D007"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836422">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BD779A" w:rsidRPr="00CF44A4" w14:paraId="0A867E6E"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64232489" w:rsidR="00BD779A" w:rsidRPr="00B26651" w:rsidRDefault="00BD779A" w:rsidP="00BD779A">
            <w:pPr>
              <w:widowControl w:val="0"/>
              <w:autoSpaceDE w:val="0"/>
              <w:autoSpaceDN w:val="0"/>
              <w:adjustRightInd w:val="0"/>
              <w:rPr>
                <w:rFonts w:cs="Arial"/>
                <w:color w:val="FF0000"/>
              </w:rPr>
            </w:pPr>
            <w:r w:rsidRPr="006556E0">
              <w:rPr>
                <w:rFonts w:cs="Arial"/>
              </w:rPr>
              <w:lastRenderedPageBreak/>
              <w:t>To encourage the sharing of education content and good practice between Schools and across all learners.</w:t>
            </w:r>
          </w:p>
        </w:tc>
      </w:tr>
      <w:tr w:rsidR="00BD779A" w:rsidRPr="00CF44A4" w14:paraId="1897B550"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333D8040" w:rsidR="00BD779A" w:rsidRPr="00B26651" w:rsidRDefault="00BD779A" w:rsidP="00BD779A">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Pr>
                <w:rFonts w:cs="Arial"/>
              </w:rPr>
              <w:t>S</w:t>
            </w:r>
            <w:r w:rsidRPr="006556E0">
              <w:rPr>
                <w:rFonts w:cs="Arial"/>
              </w:rPr>
              <w:t>teering groups, Oversight groups.</w:t>
            </w:r>
          </w:p>
        </w:tc>
      </w:tr>
      <w:tr w:rsidR="00BD779A" w:rsidRPr="00CF44A4" w14:paraId="4B1110B0"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596DE0FA" w:rsidR="00BD779A" w:rsidRPr="003C479F" w:rsidRDefault="00BD779A" w:rsidP="00BD779A">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BD779A" w:rsidRPr="00CF44A4" w14:paraId="62C7BA1C"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675CCCD5" w:rsidR="00BD779A" w:rsidRPr="003C479F" w:rsidRDefault="00BD779A" w:rsidP="00BD779A">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BD779A" w:rsidRPr="00CF44A4" w14:paraId="45E3D451"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6E2AE470" w:rsidR="00BD779A" w:rsidRPr="003C479F" w:rsidRDefault="00BD779A" w:rsidP="00BD779A">
            <w:pPr>
              <w:widowControl w:val="0"/>
              <w:autoSpaceDE w:val="0"/>
              <w:autoSpaceDN w:val="0"/>
              <w:adjustRightInd w:val="0"/>
              <w:rPr>
                <w:rFonts w:cs="Arial"/>
                <w:color w:val="FF0000"/>
                <w:sz w:val="22"/>
                <w:szCs w:val="22"/>
              </w:rPr>
            </w:pPr>
            <w:r>
              <w:rPr>
                <w:rFonts w:cs="Arial"/>
              </w:rPr>
              <w:t>Robust succession planning in order to ensure the sustainability of the post.</w:t>
            </w:r>
          </w:p>
        </w:tc>
      </w:tr>
      <w:tr w:rsidR="00BD779A" w:rsidRPr="00CF44A4" w14:paraId="66C28F05"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5F59CF95" w:rsidR="00BD779A" w:rsidRPr="003C479F" w:rsidRDefault="00BD779A" w:rsidP="00BD779A">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role and which may develop over a period of time.</w:t>
            </w:r>
          </w:p>
        </w:tc>
      </w:tr>
      <w:tr w:rsidR="00BD779A" w:rsidRPr="00CF44A4" w14:paraId="39862551" w14:textId="77777777" w:rsidTr="00363ACB">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2A7A1A31" w:rsidR="00BD779A" w:rsidRPr="00CF44A4" w:rsidRDefault="00BD779A" w:rsidP="00BD779A">
            <w:pPr>
              <w:rPr>
                <w:rFonts w:cs="Arial"/>
                <w:color w:val="000000" w:themeColor="text1"/>
                <w:sz w:val="22"/>
                <w:szCs w:val="22"/>
              </w:rPr>
            </w:pPr>
            <w:r w:rsidRPr="00B26651">
              <w:rPr>
                <w:rFonts w:cs="Arial"/>
                <w:color w:val="000000" w:themeColor="text1"/>
              </w:rPr>
              <w:t>To comply at all times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0"/>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D8C7" w14:textId="77777777" w:rsidR="00F06295" w:rsidRDefault="00F06295" w:rsidP="004D47F2">
      <w:r>
        <w:separator/>
      </w:r>
    </w:p>
  </w:endnote>
  <w:endnote w:type="continuationSeparator" w:id="0">
    <w:p w14:paraId="31F4F6AB" w14:textId="77777777" w:rsidR="00F06295" w:rsidRDefault="00F06295" w:rsidP="004D47F2">
      <w:r>
        <w:continuationSeparator/>
      </w:r>
    </w:p>
  </w:endnote>
  <w:endnote w:type="continuationNotice" w:id="1">
    <w:p w14:paraId="4B4E4774" w14:textId="77777777" w:rsidR="00F06295" w:rsidRDefault="00F06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3350" w14:textId="77777777" w:rsidR="00F06295" w:rsidRDefault="00F06295" w:rsidP="004D47F2">
      <w:r>
        <w:separator/>
      </w:r>
    </w:p>
  </w:footnote>
  <w:footnote w:type="continuationSeparator" w:id="0">
    <w:p w14:paraId="20369E36" w14:textId="77777777" w:rsidR="00F06295" w:rsidRDefault="00F06295" w:rsidP="004D47F2">
      <w:r>
        <w:continuationSeparator/>
      </w:r>
    </w:p>
  </w:footnote>
  <w:footnote w:type="continuationNotice" w:id="1">
    <w:p w14:paraId="07B5727B" w14:textId="77777777" w:rsidR="00F06295" w:rsidRDefault="00F06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8169" w14:textId="3C5746C8" w:rsidR="00B26651" w:rsidRPr="004224DA" w:rsidRDefault="00836422"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2783EE3D" wp14:editId="7931B69C">
          <wp:simplePos x="0" y="0"/>
          <wp:positionH relativeFrom="column">
            <wp:posOffset>7623810</wp:posOffset>
          </wp:positionH>
          <wp:positionV relativeFrom="paragraph">
            <wp:posOffset>-626745</wp:posOffset>
          </wp:positionV>
          <wp:extent cx="2324424" cy="1695687"/>
          <wp:effectExtent l="0" t="0" r="0" b="0"/>
          <wp:wrapNone/>
          <wp:docPr id="3151293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939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21994BCA"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B03980">
      <w:rPr>
        <w:rFonts w:ascii="Helvetica" w:eastAsia="MS Mincho" w:hAnsi="Helvetica" w:cs="Helvetica"/>
        <w:b/>
        <w:bCs/>
        <w:color w:val="2F5496" w:themeColor="accent1" w:themeShade="BF"/>
        <w:sz w:val="32"/>
        <w:szCs w:val="32"/>
        <w:lang w:val="en-US"/>
      </w:rPr>
      <w:t xml:space="preserve">SuppoRTT Return to Training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1740152A"/>
    <w:multiLevelType w:val="hybridMultilevel"/>
    <w:tmpl w:val="CBFC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0"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1"/>
  </w:num>
  <w:num w:numId="2" w16cid:durableId="1623345682">
    <w:abstractNumId w:val="9"/>
  </w:num>
  <w:num w:numId="3" w16cid:durableId="2027320227">
    <w:abstractNumId w:val="0"/>
  </w:num>
  <w:num w:numId="4" w16cid:durableId="1154487351">
    <w:abstractNumId w:val="10"/>
  </w:num>
  <w:num w:numId="5" w16cid:durableId="195656955">
    <w:abstractNumId w:val="7"/>
  </w:num>
  <w:num w:numId="6" w16cid:durableId="774442838">
    <w:abstractNumId w:val="4"/>
  </w:num>
  <w:num w:numId="7" w16cid:durableId="2066758708">
    <w:abstractNumId w:val="5"/>
  </w:num>
  <w:num w:numId="8" w16cid:durableId="758261151">
    <w:abstractNumId w:val="6"/>
  </w:num>
  <w:num w:numId="9" w16cid:durableId="912592402">
    <w:abstractNumId w:val="2"/>
  </w:num>
  <w:num w:numId="10" w16cid:durableId="616376935">
    <w:abstractNumId w:val="8"/>
  </w:num>
  <w:num w:numId="11" w16cid:durableId="789477564">
    <w:abstractNumId w:val="1"/>
  </w:num>
  <w:num w:numId="12" w16cid:durableId="218517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7E00"/>
    <w:rsid w:val="000769C9"/>
    <w:rsid w:val="00094D57"/>
    <w:rsid w:val="000C5222"/>
    <w:rsid w:val="000C5F49"/>
    <w:rsid w:val="000C7FA4"/>
    <w:rsid w:val="000F4F42"/>
    <w:rsid w:val="00105CAF"/>
    <w:rsid w:val="00112E80"/>
    <w:rsid w:val="0012682C"/>
    <w:rsid w:val="00137E5B"/>
    <w:rsid w:val="00144649"/>
    <w:rsid w:val="00150BAE"/>
    <w:rsid w:val="00152950"/>
    <w:rsid w:val="00153334"/>
    <w:rsid w:val="00161BF8"/>
    <w:rsid w:val="00181AE4"/>
    <w:rsid w:val="00194EED"/>
    <w:rsid w:val="0019764A"/>
    <w:rsid w:val="001B139E"/>
    <w:rsid w:val="001B7262"/>
    <w:rsid w:val="001C01AE"/>
    <w:rsid w:val="001E34AA"/>
    <w:rsid w:val="001F7CE1"/>
    <w:rsid w:val="00201308"/>
    <w:rsid w:val="00213214"/>
    <w:rsid w:val="0023317D"/>
    <w:rsid w:val="00233F4E"/>
    <w:rsid w:val="0024266E"/>
    <w:rsid w:val="00246790"/>
    <w:rsid w:val="00263122"/>
    <w:rsid w:val="002642DF"/>
    <w:rsid w:val="002860CD"/>
    <w:rsid w:val="002B4699"/>
    <w:rsid w:val="00304A95"/>
    <w:rsid w:val="00337886"/>
    <w:rsid w:val="003435C1"/>
    <w:rsid w:val="00363ACB"/>
    <w:rsid w:val="00376D25"/>
    <w:rsid w:val="003A396B"/>
    <w:rsid w:val="003A59BE"/>
    <w:rsid w:val="003C479F"/>
    <w:rsid w:val="003C4A88"/>
    <w:rsid w:val="00412A35"/>
    <w:rsid w:val="00413147"/>
    <w:rsid w:val="004224DA"/>
    <w:rsid w:val="00424C93"/>
    <w:rsid w:val="00453FF8"/>
    <w:rsid w:val="004558FC"/>
    <w:rsid w:val="00471BDA"/>
    <w:rsid w:val="0047271A"/>
    <w:rsid w:val="00485453"/>
    <w:rsid w:val="00491FDE"/>
    <w:rsid w:val="004928A2"/>
    <w:rsid w:val="00493EB6"/>
    <w:rsid w:val="00497029"/>
    <w:rsid w:val="004B117C"/>
    <w:rsid w:val="004D47F2"/>
    <w:rsid w:val="004E3686"/>
    <w:rsid w:val="004F4900"/>
    <w:rsid w:val="00500BF8"/>
    <w:rsid w:val="0051645A"/>
    <w:rsid w:val="005244B4"/>
    <w:rsid w:val="00535B73"/>
    <w:rsid w:val="00553499"/>
    <w:rsid w:val="0059333F"/>
    <w:rsid w:val="00595980"/>
    <w:rsid w:val="005B0870"/>
    <w:rsid w:val="005C1B56"/>
    <w:rsid w:val="005C1E44"/>
    <w:rsid w:val="005C46E2"/>
    <w:rsid w:val="005C5FC9"/>
    <w:rsid w:val="005F0DF3"/>
    <w:rsid w:val="00647F32"/>
    <w:rsid w:val="006661F0"/>
    <w:rsid w:val="00683AFD"/>
    <w:rsid w:val="006A679E"/>
    <w:rsid w:val="006C3859"/>
    <w:rsid w:val="006C65F8"/>
    <w:rsid w:val="006D39DB"/>
    <w:rsid w:val="006F2CFC"/>
    <w:rsid w:val="006F5D55"/>
    <w:rsid w:val="006F63D3"/>
    <w:rsid w:val="00763870"/>
    <w:rsid w:val="00766D3B"/>
    <w:rsid w:val="007708AF"/>
    <w:rsid w:val="00774479"/>
    <w:rsid w:val="00791DD0"/>
    <w:rsid w:val="0079374C"/>
    <w:rsid w:val="007B5F49"/>
    <w:rsid w:val="007B70A7"/>
    <w:rsid w:val="007B7A64"/>
    <w:rsid w:val="007D0EB1"/>
    <w:rsid w:val="007D1969"/>
    <w:rsid w:val="00816B8E"/>
    <w:rsid w:val="00825C03"/>
    <w:rsid w:val="00836422"/>
    <w:rsid w:val="00844BE7"/>
    <w:rsid w:val="00856CC6"/>
    <w:rsid w:val="0086215B"/>
    <w:rsid w:val="00870914"/>
    <w:rsid w:val="00876AC8"/>
    <w:rsid w:val="00884DC6"/>
    <w:rsid w:val="008D1218"/>
    <w:rsid w:val="008F4295"/>
    <w:rsid w:val="00900D0F"/>
    <w:rsid w:val="009051FE"/>
    <w:rsid w:val="00932682"/>
    <w:rsid w:val="009510E6"/>
    <w:rsid w:val="00956CD1"/>
    <w:rsid w:val="00957A64"/>
    <w:rsid w:val="00961130"/>
    <w:rsid w:val="00967F14"/>
    <w:rsid w:val="009B6BF8"/>
    <w:rsid w:val="009D66BC"/>
    <w:rsid w:val="00A10EE7"/>
    <w:rsid w:val="00A15CA2"/>
    <w:rsid w:val="00A170BD"/>
    <w:rsid w:val="00A25848"/>
    <w:rsid w:val="00A31435"/>
    <w:rsid w:val="00A362D1"/>
    <w:rsid w:val="00A36571"/>
    <w:rsid w:val="00A426CD"/>
    <w:rsid w:val="00A521DA"/>
    <w:rsid w:val="00A729D0"/>
    <w:rsid w:val="00A77D80"/>
    <w:rsid w:val="00A86105"/>
    <w:rsid w:val="00A94F62"/>
    <w:rsid w:val="00AA52AC"/>
    <w:rsid w:val="00AA7F05"/>
    <w:rsid w:val="00AB5098"/>
    <w:rsid w:val="00AB67F6"/>
    <w:rsid w:val="00AB69E1"/>
    <w:rsid w:val="00AC2899"/>
    <w:rsid w:val="00AD1665"/>
    <w:rsid w:val="00AD3053"/>
    <w:rsid w:val="00AD572B"/>
    <w:rsid w:val="00AE4F26"/>
    <w:rsid w:val="00AF1861"/>
    <w:rsid w:val="00AF6722"/>
    <w:rsid w:val="00AF79F9"/>
    <w:rsid w:val="00B03980"/>
    <w:rsid w:val="00B10EE8"/>
    <w:rsid w:val="00B26651"/>
    <w:rsid w:val="00B32C25"/>
    <w:rsid w:val="00B67FF5"/>
    <w:rsid w:val="00B73064"/>
    <w:rsid w:val="00B814EC"/>
    <w:rsid w:val="00B92182"/>
    <w:rsid w:val="00BB4D02"/>
    <w:rsid w:val="00BB7207"/>
    <w:rsid w:val="00BD6ACA"/>
    <w:rsid w:val="00BD779A"/>
    <w:rsid w:val="00BE3F86"/>
    <w:rsid w:val="00BF4D98"/>
    <w:rsid w:val="00C017E1"/>
    <w:rsid w:val="00C22676"/>
    <w:rsid w:val="00C33D8B"/>
    <w:rsid w:val="00C45237"/>
    <w:rsid w:val="00C46203"/>
    <w:rsid w:val="00C50807"/>
    <w:rsid w:val="00C5188B"/>
    <w:rsid w:val="00C54A5A"/>
    <w:rsid w:val="00C64815"/>
    <w:rsid w:val="00CA1EBC"/>
    <w:rsid w:val="00CA6654"/>
    <w:rsid w:val="00CB1E9E"/>
    <w:rsid w:val="00CC21A4"/>
    <w:rsid w:val="00CD35AF"/>
    <w:rsid w:val="00CE500D"/>
    <w:rsid w:val="00CF420A"/>
    <w:rsid w:val="00CF44A4"/>
    <w:rsid w:val="00D04AAA"/>
    <w:rsid w:val="00D377AB"/>
    <w:rsid w:val="00D77995"/>
    <w:rsid w:val="00D80D7F"/>
    <w:rsid w:val="00D91F09"/>
    <w:rsid w:val="00DA5511"/>
    <w:rsid w:val="00DA7537"/>
    <w:rsid w:val="00DC2198"/>
    <w:rsid w:val="00DC26A4"/>
    <w:rsid w:val="00DC2D17"/>
    <w:rsid w:val="00DC5B91"/>
    <w:rsid w:val="00DD7625"/>
    <w:rsid w:val="00DF4E88"/>
    <w:rsid w:val="00E02230"/>
    <w:rsid w:val="00E3403F"/>
    <w:rsid w:val="00E465F1"/>
    <w:rsid w:val="00E52ECF"/>
    <w:rsid w:val="00E6127C"/>
    <w:rsid w:val="00E702BD"/>
    <w:rsid w:val="00E77C41"/>
    <w:rsid w:val="00E82D38"/>
    <w:rsid w:val="00E94EB6"/>
    <w:rsid w:val="00EA7A0F"/>
    <w:rsid w:val="00EC7262"/>
    <w:rsid w:val="00F05946"/>
    <w:rsid w:val="00F06295"/>
    <w:rsid w:val="00F150C7"/>
    <w:rsid w:val="00F15CF4"/>
    <w:rsid w:val="00F27FE8"/>
    <w:rsid w:val="00F40467"/>
    <w:rsid w:val="00F428F4"/>
    <w:rsid w:val="00F44AB7"/>
    <w:rsid w:val="00F450BC"/>
    <w:rsid w:val="00F47DB2"/>
    <w:rsid w:val="00F727E0"/>
    <w:rsid w:val="00F905AF"/>
    <w:rsid w:val="00F9172F"/>
    <w:rsid w:val="00FD2AE4"/>
    <w:rsid w:val="00FD55C4"/>
    <w:rsid w:val="00FE277A"/>
    <w:rsid w:val="00FF12AB"/>
    <w:rsid w:val="00FF7B07"/>
    <w:rsid w:val="02039DC6"/>
    <w:rsid w:val="027E16ED"/>
    <w:rsid w:val="0AC4FF76"/>
    <w:rsid w:val="124A9C60"/>
    <w:rsid w:val="13EF5089"/>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4E1E3606"/>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9" ma:contentTypeDescription="Create a new document." ma:contentTypeScope="" ma:versionID="711a58baa560b560ba96ab4a2499f99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ad64008462158a0356c4a91d9539ccd0"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319FA-2499-4023-AF4B-9CCF54B6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http://schemas.microsoft.com/sharepoint/v3"/>
    <ds:schemaRef ds:uri="0b488dc7-d49a-433b-ac22-7b2ef72aebe7"/>
    <ds:schemaRef ds:uri="http://schemas.microsoft.com/office/infopath/2007/PartnerControls"/>
    <ds:schemaRef ds:uri="a62c993e-d786-43e1-906a-890babdde13a"/>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STEWART, Christopher (NHS ENGLAND)</cp:lastModifiedBy>
  <cp:revision>44</cp:revision>
  <cp:lastPrinted>2021-05-04T14:43:00Z</cp:lastPrinted>
  <dcterms:created xsi:type="dcterms:W3CDTF">2022-04-26T12:46:00Z</dcterms:created>
  <dcterms:modified xsi:type="dcterms:W3CDTF">2025-08-13T10:25:00Z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